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5969F0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>
        <w:rPr>
          <w:b/>
          <w:lang w:val="en-US"/>
        </w:rPr>
        <w:t>ASTM</w:t>
      </w:r>
      <w:r w:rsidR="00D7495B" w:rsidRPr="00551C5D">
        <w:rPr>
          <w:b/>
        </w:rPr>
        <w:t xml:space="preserve"> </w:t>
      </w:r>
      <w:r w:rsidR="00551C5D">
        <w:rPr>
          <w:b/>
          <w:lang w:val="en-US"/>
        </w:rPr>
        <w:t>E</w:t>
      </w:r>
      <w:r w:rsidR="00551C5D" w:rsidRPr="00551C5D">
        <w:rPr>
          <w:b/>
        </w:rPr>
        <w:t>139</w:t>
      </w:r>
      <w:r w:rsidRPr="00551C5D">
        <w:rPr>
          <w:b/>
        </w:rPr>
        <w:t xml:space="preserve"> </w:t>
      </w:r>
      <w:r w:rsidR="00E41189" w:rsidRPr="00551C5D">
        <w:rPr>
          <w:b/>
        </w:rPr>
        <w:t>«</w:t>
      </w:r>
      <w:r w:rsidR="00551C5D" w:rsidRPr="00551C5D">
        <w:rPr>
          <w:b/>
        </w:rPr>
        <w:t>Стандартные методы испытаний для определения ползучести, разрушения при ползучести и испытаний на ползучесть до разрыва металлических материалов</w:t>
      </w:r>
      <w:r w:rsidR="00E41189" w:rsidRPr="00551C5D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551C5D" w:rsidRDefault="00551C5D" w:rsidP="00551C5D">
            <w:pPr>
              <w:tabs>
                <w:tab w:val="num" w:pos="0"/>
              </w:tabs>
              <w:jc w:val="both"/>
            </w:pPr>
            <w:r w:rsidRPr="00551C5D">
              <w:t>СТ РК ASTM E139 «Стандартные методы испытаний для определения ползучести, разрушения при ползучести и испытаний на ползучесть до разрыва металлических материалов»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551C5D" w:rsidP="00022B30">
            <w:pPr>
              <w:tabs>
                <w:tab w:val="num" w:pos="0"/>
              </w:tabs>
              <w:jc w:val="both"/>
            </w:pPr>
            <w:r w:rsidRPr="00551C5D">
              <w:t>Настоящий стандарт  распространяются на определение степени деформации как функции времени (испытание на ползучесть), а также измерение времени до разрыва образца испытуемого материала при достаточно большом приложенном усилии (испытание на разрыв) в условиях непрерывного действия растягивающих сил при постоянной температуре.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bookmarkStart w:id="0" w:name="OLE_LINK6"/>
            <w:bookmarkStart w:id="1" w:name="OLE_LINK7"/>
            <w:r w:rsidR="00551C5D" w:rsidRPr="00551C5D">
              <w:t>ASTM</w:t>
            </w:r>
            <w:proofErr w:type="gramEnd"/>
            <w:r w:rsidR="00551C5D" w:rsidRPr="00551C5D">
              <w:t xml:space="preserve"> Е139:2018 Standard test methods for conducting creep, creep-rupture, and stress-rupture tests of metallic materials </w:t>
            </w:r>
            <w:r w:rsidR="00551C5D" w:rsidRPr="002A4B95">
              <w:t>(</w:t>
            </w:r>
            <w:bookmarkEnd w:id="0"/>
            <w:bookmarkEnd w:id="1"/>
            <w:r w:rsidR="00551C5D">
              <w:t>Стандартные методы испытаний для определения ползучести, разрушения при ползучести и испытаний на ползучесть до разрыва металлических материалов</w:t>
            </w:r>
            <w:r w:rsidR="00551C5D" w:rsidRPr="002A4B95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8723CA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8723CA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8723CA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8723CA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9549DB" w:rsidRPr="008723CA" w:rsidRDefault="00D94E4D" w:rsidP="008723CA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8723CA" w:rsidSect="008723CA">
      <w:pgSz w:w="11906" w:h="16838"/>
      <w:pgMar w:top="993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1C5D"/>
    <w:rsid w:val="00553EA4"/>
    <w:rsid w:val="0059387F"/>
    <w:rsid w:val="00595AB6"/>
    <w:rsid w:val="005969F0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723CA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B285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2284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11</cp:revision>
  <cp:lastPrinted>2017-03-24T05:52:00Z</cp:lastPrinted>
  <dcterms:created xsi:type="dcterms:W3CDTF">2020-03-05T06:44:00Z</dcterms:created>
  <dcterms:modified xsi:type="dcterms:W3CDTF">2020-09-29T04:40:00Z</dcterms:modified>
</cp:coreProperties>
</file>